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E7DD2" w14:textId="423CED74" w:rsidR="00543FEE" w:rsidRPr="00926120" w:rsidRDefault="00543FEE" w:rsidP="00C56C82">
      <w:pPr>
        <w:pStyle w:val="H1"/>
        <w:spacing w:before="0" w:after="0"/>
        <w:contextualSpacing/>
        <w:jc w:val="right"/>
        <w:rPr>
          <w:lang w:val="ru-RU"/>
        </w:rPr>
      </w:pPr>
      <w:r w:rsidRPr="00D6180D">
        <w:rPr>
          <w:rFonts w:cs="Times New Roman"/>
          <w:szCs w:val="24"/>
          <w:lang w:val="ru-RU"/>
        </w:rPr>
        <w:t xml:space="preserve">Приложение </w:t>
      </w:r>
      <w:r w:rsidR="00975B1A">
        <w:rPr>
          <w:rFonts w:cs="Times New Roman"/>
          <w:szCs w:val="24"/>
          <w:lang w:val="ru-RU"/>
        </w:rPr>
        <w:t>8</w:t>
      </w:r>
      <w:r w:rsidRPr="00D6180D">
        <w:rPr>
          <w:rFonts w:cs="Times New Roman"/>
          <w:szCs w:val="24"/>
          <w:lang w:val="ru-RU"/>
        </w:rPr>
        <w:t xml:space="preserve"> к извещению</w:t>
      </w:r>
    </w:p>
    <w:p w14:paraId="35D02D85" w14:textId="77777777" w:rsidR="00D6180D" w:rsidRDefault="0084611A" w:rsidP="0084611A">
      <w:pPr>
        <w:pStyle w:val="H1"/>
        <w:rPr>
          <w:rFonts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 </w:t>
      </w:r>
    </w:p>
    <w:p w14:paraId="54559B5F" w14:textId="77777777" w:rsidR="00D6180D" w:rsidRDefault="00D6180D" w:rsidP="0084611A">
      <w:pPr>
        <w:pStyle w:val="H1"/>
        <w:rPr>
          <w:rFonts w:cs="Times New Roman"/>
          <w:sz w:val="22"/>
          <w:szCs w:val="22"/>
          <w:lang w:val="ru-RU"/>
        </w:rPr>
      </w:pPr>
    </w:p>
    <w:p w14:paraId="0ACC48FF" w14:textId="77777777" w:rsidR="00D6180D" w:rsidRDefault="00D6180D" w:rsidP="0084611A">
      <w:pPr>
        <w:pStyle w:val="H1"/>
        <w:rPr>
          <w:rFonts w:cs="Times New Roman"/>
          <w:sz w:val="22"/>
          <w:szCs w:val="22"/>
          <w:lang w:val="ru-RU"/>
        </w:rPr>
      </w:pPr>
    </w:p>
    <w:p w14:paraId="112E994F" w14:textId="43BC37E7" w:rsidR="00D6180D" w:rsidRPr="00D6180D" w:rsidRDefault="00D6180D" w:rsidP="0084611A">
      <w:pPr>
        <w:pStyle w:val="H1"/>
        <w:rPr>
          <w:rFonts w:cs="Times New Roman"/>
          <w:sz w:val="32"/>
          <w:lang w:val="ru-RU"/>
        </w:rPr>
      </w:pPr>
      <w:r>
        <w:rPr>
          <w:rFonts w:cs="Times New Roman"/>
          <w:sz w:val="32"/>
          <w:lang w:val="ru-RU"/>
        </w:rPr>
        <w:br/>
      </w:r>
    </w:p>
    <w:p w14:paraId="6B436A29" w14:textId="5A1921B2" w:rsidR="0084611A" w:rsidRPr="00D6180D" w:rsidRDefault="0084611A" w:rsidP="0084611A">
      <w:pPr>
        <w:pStyle w:val="H1"/>
        <w:rPr>
          <w:rFonts w:cs="Times New Roman"/>
          <w:sz w:val="32"/>
          <w:lang w:val="ru-RU"/>
        </w:rPr>
      </w:pPr>
      <w:r w:rsidRPr="00D6180D">
        <w:rPr>
          <w:rFonts w:cs="Times New Roman"/>
          <w:sz w:val="32"/>
          <w:lang w:val="ru-RU"/>
        </w:rPr>
        <w:t>ТЕХНИЧЕСКОЕ ЗАДАНИЕ</w:t>
      </w:r>
    </w:p>
    <w:p w14:paraId="08F39E25" w14:textId="015E2F57" w:rsidR="00D6180D" w:rsidRPr="001C3313" w:rsidRDefault="001C3313" w:rsidP="001C3313">
      <w:pPr>
        <w:jc w:val="center"/>
        <w:rPr>
          <w:rFonts w:ascii="Times New Roman" w:hAnsi="Times New Roman" w:cs="Times New Roman"/>
        </w:rPr>
      </w:pPr>
      <w:r w:rsidRPr="001C3313">
        <w:rPr>
          <w:rFonts w:ascii="Times New Roman" w:hAnsi="Times New Roman" w:cs="Times New Roman"/>
        </w:rPr>
        <w:t>Поставка баббита и олова</w:t>
      </w:r>
    </w:p>
    <w:p w14:paraId="690BD2E6" w14:textId="05A6A0DE" w:rsidR="00D6180D" w:rsidRDefault="00D6180D" w:rsidP="00D6180D"/>
    <w:p w14:paraId="647619EC" w14:textId="21CD5232" w:rsidR="00D6180D" w:rsidRDefault="00D6180D" w:rsidP="00D6180D"/>
    <w:p w14:paraId="5CD70B60" w14:textId="40DC3918" w:rsidR="00D6180D" w:rsidRDefault="00D6180D" w:rsidP="00D6180D"/>
    <w:p w14:paraId="5B8711AD" w14:textId="67BE1062" w:rsidR="00D6180D" w:rsidRDefault="00D6180D" w:rsidP="00D6180D"/>
    <w:p w14:paraId="01876715" w14:textId="77532363" w:rsidR="00D6180D" w:rsidRDefault="00D6180D" w:rsidP="00D6180D"/>
    <w:p w14:paraId="4B8174D1" w14:textId="406B4679" w:rsidR="00D6180D" w:rsidRDefault="00D6180D" w:rsidP="00D6180D"/>
    <w:p w14:paraId="6E7B73E9" w14:textId="5783C4EC" w:rsidR="00D6180D" w:rsidRDefault="00D6180D" w:rsidP="00D6180D"/>
    <w:p w14:paraId="75268319" w14:textId="61804F77" w:rsidR="00D6180D" w:rsidRDefault="00D6180D" w:rsidP="00D6180D"/>
    <w:p w14:paraId="12756BF7" w14:textId="3DBB8D24" w:rsidR="00D6180D" w:rsidRDefault="00D6180D" w:rsidP="00D6180D"/>
    <w:p w14:paraId="5F227093" w14:textId="474590B7" w:rsidR="00D6180D" w:rsidRDefault="00D6180D" w:rsidP="00D6180D"/>
    <w:p w14:paraId="52CDAA1A" w14:textId="37037752" w:rsidR="00D6180D" w:rsidRDefault="00D6180D" w:rsidP="00D6180D"/>
    <w:p w14:paraId="1B055065" w14:textId="35E9F0BC" w:rsidR="00D6180D" w:rsidRDefault="00D6180D" w:rsidP="00D6180D"/>
    <w:p w14:paraId="6AC51F0E" w14:textId="27455639" w:rsidR="00D6180D" w:rsidRDefault="00D6180D" w:rsidP="00D6180D"/>
    <w:p w14:paraId="2A097F2E" w14:textId="4960E393" w:rsidR="00D6180D" w:rsidRDefault="00D6180D" w:rsidP="00D6180D"/>
    <w:p w14:paraId="25074C68" w14:textId="240AE8A1" w:rsidR="00D6180D" w:rsidRDefault="00D6180D" w:rsidP="00D6180D"/>
    <w:p w14:paraId="518B40D4" w14:textId="6642E4C6" w:rsidR="00D6180D" w:rsidRDefault="00D6180D" w:rsidP="00D6180D"/>
    <w:p w14:paraId="2F4F5F04" w14:textId="12FCE330" w:rsidR="00D6180D" w:rsidRDefault="00D6180D" w:rsidP="00D6180D"/>
    <w:p w14:paraId="0AA46DE6" w14:textId="6118D2A4" w:rsidR="00D6180D" w:rsidRDefault="00D6180D" w:rsidP="00D6180D"/>
    <w:p w14:paraId="1055BF5D" w14:textId="449B07D6" w:rsidR="00D6180D" w:rsidRDefault="00D6180D" w:rsidP="00D6180D"/>
    <w:p w14:paraId="0A88674D" w14:textId="2DEF9E2F" w:rsidR="00D6180D" w:rsidRDefault="00D6180D" w:rsidP="00D6180D"/>
    <w:p w14:paraId="5C94472A" w14:textId="3F7B0B25" w:rsidR="00D6180D" w:rsidRDefault="00D6180D" w:rsidP="00D6180D"/>
    <w:p w14:paraId="6E677211" w14:textId="7D46011F" w:rsidR="00D6180D" w:rsidRDefault="00D6180D" w:rsidP="00D6180D"/>
    <w:p w14:paraId="01A5EF70" w14:textId="77777777" w:rsidR="00C56C82" w:rsidRDefault="00C56C82" w:rsidP="00D6180D"/>
    <w:p w14:paraId="2B3B6AB1" w14:textId="15F52C1D" w:rsidR="00D6180D" w:rsidRPr="0002385A" w:rsidRDefault="0002385A" w:rsidP="0002385A">
      <w:pPr>
        <w:jc w:val="center"/>
        <w:rPr>
          <w:rFonts w:ascii="Times New Roman" w:hAnsi="Times New Roman" w:cs="Times New Roman"/>
          <w:b/>
          <w:sz w:val="24"/>
        </w:rPr>
      </w:pPr>
      <w:r w:rsidRPr="0002385A">
        <w:rPr>
          <w:rFonts w:ascii="Times New Roman" w:hAnsi="Times New Roman" w:cs="Times New Roman"/>
          <w:b/>
          <w:sz w:val="24"/>
        </w:rPr>
        <w:t>2026 г.</w:t>
      </w:r>
    </w:p>
    <w:p w14:paraId="69A2D7D4" w14:textId="77777777" w:rsidR="00D6180D" w:rsidRPr="00CD03B1" w:rsidRDefault="00D6180D" w:rsidP="00D618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</w:t>
      </w:r>
    </w:p>
    <w:p w14:paraId="273EBEF4" w14:textId="77777777" w:rsidR="00D6180D" w:rsidRPr="00CD03B1" w:rsidRDefault="00D6180D" w:rsidP="00D6180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304F70" w14:textId="26B96858" w:rsidR="00D6180D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1. ОБЩИЕ СВЕДЕНИЯ </w:t>
      </w:r>
    </w:p>
    <w:p w14:paraId="31E4C020" w14:textId="052CE77B" w:rsidR="00D6180D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1.1. </w:t>
      </w:r>
      <w:r w:rsidRPr="00D6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закупки</w:t>
      </w:r>
    </w:p>
    <w:p w14:paraId="26B91195" w14:textId="311826E3" w:rsidR="00D6180D" w:rsidRPr="00D6180D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1.2. </w:t>
      </w:r>
      <w:r w:rsidRPr="00D61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новизне</w:t>
      </w:r>
    </w:p>
    <w:p w14:paraId="31644964" w14:textId="77777777" w:rsidR="00D6180D" w:rsidRPr="00CD03B1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2. ОБЛАСТЬ ПРИМЕНЕНИЯ</w:t>
      </w:r>
    </w:p>
    <w:p w14:paraId="6F6042AA" w14:textId="77777777" w:rsidR="00D6180D" w:rsidRPr="00CD03B1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3. УСЛОВИЯ ЭКСПЛУАТАЦИИ</w:t>
      </w:r>
    </w:p>
    <w:p w14:paraId="5AEA5C95" w14:textId="77777777" w:rsidR="00D6180D" w:rsidRPr="00CD03B1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4. ТЕХНИЧЕСКИЕ ТРЕБОВАНИЯ</w:t>
      </w:r>
    </w:p>
    <w:p w14:paraId="6BEE9E76" w14:textId="77777777" w:rsidR="00D6180D" w:rsidRPr="00CD03B1" w:rsidRDefault="00D6180D" w:rsidP="00D6180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4.1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Технические, функциональные и качественные характеристики (потребительские свойства) Товара</w:t>
      </w:r>
    </w:p>
    <w:p w14:paraId="3C420902" w14:textId="77777777" w:rsidR="00D6180D" w:rsidRPr="00CD03B1" w:rsidRDefault="00D6180D" w:rsidP="00D6180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4.2. Требования к электропитанию</w:t>
      </w:r>
    </w:p>
    <w:p w14:paraId="4C605A2F" w14:textId="77777777" w:rsidR="00D6180D" w:rsidRPr="00CD03B1" w:rsidRDefault="00D6180D" w:rsidP="00D6180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4.3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по энергопотреблению, энергосбережению и энергоэффективности </w:t>
      </w:r>
    </w:p>
    <w:p w14:paraId="2770895A" w14:textId="77777777" w:rsidR="00D6180D" w:rsidRPr="00CD03B1" w:rsidRDefault="00D6180D" w:rsidP="00D6180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Подраздел 4.4. Требования к надежности </w:t>
      </w:r>
    </w:p>
    <w:p w14:paraId="23521817" w14:textId="77777777" w:rsidR="00D6180D" w:rsidRPr="00CD03B1" w:rsidRDefault="00D6180D" w:rsidP="00D6180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4.5. Требования к составным частям, исходным и эксплуатационным материалам</w:t>
      </w:r>
    </w:p>
    <w:p w14:paraId="1F72EE65" w14:textId="77777777" w:rsidR="00D6180D" w:rsidRPr="00CD03B1" w:rsidRDefault="00D6180D" w:rsidP="00D6180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4.6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к маркировке </w:t>
      </w:r>
    </w:p>
    <w:p w14:paraId="17304979" w14:textId="77777777" w:rsidR="00D6180D" w:rsidRPr="00CD03B1" w:rsidRDefault="00D6180D" w:rsidP="00D6180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4.7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к упаковке</w:t>
      </w:r>
    </w:p>
    <w:p w14:paraId="327F63F3" w14:textId="77777777" w:rsidR="00D6180D" w:rsidRPr="00CD03B1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5. ТРЕБОВАНИЯ ПО ПРАВИЛАМ СДАЧИ И ПРИЕМКИ</w:t>
      </w:r>
    </w:p>
    <w:p w14:paraId="5C2A3592" w14:textId="77777777" w:rsidR="00D6180D" w:rsidRPr="00CD03B1" w:rsidRDefault="00D6180D" w:rsidP="00D6180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5.1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Порядок сдачи и приемки</w:t>
      </w:r>
    </w:p>
    <w:p w14:paraId="5A560924" w14:textId="77777777" w:rsidR="00D6180D" w:rsidRPr="00CD03B1" w:rsidRDefault="00D6180D" w:rsidP="00D6180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5.2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по передаче заказчику технических и иных документов при поставке Продукции</w:t>
      </w:r>
    </w:p>
    <w:p w14:paraId="31A98185" w14:textId="77777777" w:rsidR="00D6180D" w:rsidRPr="00CD03B1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6. ТРЕБОВАНИЯ К ТРАНСПОРТИРОВАНИЮ</w:t>
      </w:r>
    </w:p>
    <w:p w14:paraId="4EDAA42E" w14:textId="77777777" w:rsidR="00D6180D" w:rsidRPr="00CD03B1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7. ТРЕБОВАНИЯ К ХРАНЕНИЮ</w:t>
      </w:r>
    </w:p>
    <w:p w14:paraId="34D962E3" w14:textId="4035819F" w:rsidR="00D6180D" w:rsidRPr="00CD03B1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ОБЪЕМУ И/ИЛИ СРОКУ</w:t>
      </w:r>
      <w:r w:rsidR="004A7A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РЕДОСТАВЛЕНИЯ ГАРАНТИЙ</w:t>
      </w:r>
    </w:p>
    <w:p w14:paraId="12B360B4" w14:textId="77777777" w:rsidR="00D6180D" w:rsidRPr="00CD03B1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9. ТРЕБОВАНИЯ К ОБСЛУЖИВАНИЮ</w:t>
      </w:r>
    </w:p>
    <w:p w14:paraId="0691A2C0" w14:textId="77777777" w:rsidR="00D6180D" w:rsidRPr="00CD03B1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10. ЭКОЛОГИЧЕСКИЕ ТРЕБОВАНИЯ</w:t>
      </w:r>
    </w:p>
    <w:p w14:paraId="1C1D4C8F" w14:textId="77777777" w:rsidR="00D6180D" w:rsidRPr="00CD03B1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11. ТРЕБОВАНИЯ ПО БЕЗОПАСНОСТИ</w:t>
      </w:r>
    </w:p>
    <w:p w14:paraId="2B0ED541" w14:textId="77777777" w:rsidR="00D6180D" w:rsidRPr="00CD03B1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12. ТРЕБОВАНИЯ К КАЧЕСТВУ</w:t>
      </w:r>
    </w:p>
    <w:p w14:paraId="7317E724" w14:textId="77777777" w:rsidR="00D6180D" w:rsidRPr="00CD03B1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13. ДОПОЛНИТЕЛЬНЫЕ (ИНЫЕ) ТРЕБОВАНИЯ</w:t>
      </w:r>
    </w:p>
    <w:p w14:paraId="770B49AF" w14:textId="77777777" w:rsidR="00D6180D" w:rsidRPr="00CD03B1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14. ТРЕБОВАНИЯ К КОЛИЧЕСТВУ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МЕСТУ</w:t>
      </w: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СРОКУ (ПЕРИОДИЧНОСТИ) ПОСТАВКИ</w:t>
      </w:r>
    </w:p>
    <w:p w14:paraId="0716B74A" w14:textId="77777777" w:rsidR="00D6180D" w:rsidRPr="00CD03B1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15. ТРЕБОВАНИЕ К ФОРМЕ ПРЕДСТАВЛЯЕМОЙ ИНФОРМАЦИИ</w:t>
      </w:r>
    </w:p>
    <w:p w14:paraId="293A199B" w14:textId="77777777" w:rsidR="004A7A20" w:rsidRPr="00CD03B1" w:rsidRDefault="004A7A20" w:rsidP="004A7A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16. ПЕРЕЧЕНЬ ПРИНЯТЫХ СОКРАЩЕНИЙ</w:t>
      </w:r>
    </w:p>
    <w:p w14:paraId="34F505B5" w14:textId="77777777" w:rsidR="004A7A20" w:rsidRDefault="004A7A20" w:rsidP="004A7A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17. ПЕРЕЧЕНЬ ПРИЛОЖЕНИЙ</w:t>
      </w:r>
    </w:p>
    <w:p w14:paraId="36E8C5A6" w14:textId="1AF3436E" w:rsidR="004A7A20" w:rsidRPr="00CD03B1" w:rsidRDefault="004A7A20" w:rsidP="004A7A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8236FA" w14:textId="77777777" w:rsidR="00D6180D" w:rsidRPr="00CD03B1" w:rsidRDefault="00D6180D" w:rsidP="00D618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42C115C" w14:textId="07CB9BAC" w:rsidR="00D6180D" w:rsidRDefault="00D6180D" w:rsidP="00D6180D"/>
    <w:p w14:paraId="291FCC1C" w14:textId="43E6119C" w:rsidR="00D6180D" w:rsidRDefault="00D6180D" w:rsidP="00D6180D"/>
    <w:p w14:paraId="6C3E536E" w14:textId="2E1380EC" w:rsidR="00D6180D" w:rsidRDefault="00D6180D" w:rsidP="00D6180D"/>
    <w:p w14:paraId="04A0C6EB" w14:textId="77777777" w:rsidR="00C201C5" w:rsidRDefault="00C201C5" w:rsidP="00C201C5">
      <w:pPr>
        <w:spacing w:after="0" w:line="240" w:lineRule="auto"/>
      </w:pPr>
    </w:p>
    <w:p w14:paraId="5DB1389C" w14:textId="77777777" w:rsidR="00C201C5" w:rsidRDefault="00C201C5" w:rsidP="00C201C5">
      <w:pPr>
        <w:spacing w:after="0" w:line="240" w:lineRule="auto"/>
        <w:rPr>
          <w:rFonts w:cs="Times New Roman"/>
        </w:rPr>
      </w:pPr>
    </w:p>
    <w:p w14:paraId="144C8D53" w14:textId="26E5EC91" w:rsidR="0084611A" w:rsidRDefault="005C48E7" w:rsidP="00C20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РАЗДЕЛ 1. ОБЩИЕ СВЕДЕНИЯ</w:t>
      </w:r>
    </w:p>
    <w:p w14:paraId="4F0B3A5B" w14:textId="77777777" w:rsidR="005C48E7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8595A8" w14:textId="649311F2" w:rsidR="005C48E7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1.1. Предмет закупки</w:t>
      </w:r>
    </w:p>
    <w:p w14:paraId="79245F21" w14:textId="77777777" w:rsidR="00A6543E" w:rsidRPr="00C201C5" w:rsidRDefault="00A6543E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tbl>
      <w:tblPr>
        <w:tblStyle w:val="a3"/>
        <w:tblpPr w:leftFromText="180" w:rightFromText="180" w:vertAnchor="text" w:tblpX="-720" w:tblpY="1"/>
        <w:tblOverlap w:val="never"/>
        <w:tblW w:w="10768" w:type="dxa"/>
        <w:tblLayout w:type="fixed"/>
        <w:tblLook w:val="04A0" w:firstRow="1" w:lastRow="0" w:firstColumn="1" w:lastColumn="0" w:noHBand="0" w:noVBand="1"/>
      </w:tblPr>
      <w:tblGrid>
        <w:gridCol w:w="1980"/>
        <w:gridCol w:w="1996"/>
        <w:gridCol w:w="1842"/>
        <w:gridCol w:w="2835"/>
        <w:gridCol w:w="2115"/>
      </w:tblGrid>
      <w:tr w:rsidR="0084611A" w:rsidRPr="00CD3C73" w14:paraId="0F94B78A" w14:textId="77777777" w:rsidTr="00C55EE9">
        <w:trPr>
          <w:trHeight w:val="209"/>
        </w:trPr>
        <w:tc>
          <w:tcPr>
            <w:tcW w:w="1980" w:type="dxa"/>
          </w:tcPr>
          <w:p w14:paraId="57D66851" w14:textId="77777777" w:rsidR="0084611A" w:rsidRPr="00CD3C73" w:rsidRDefault="0084611A" w:rsidP="0084611A">
            <w:pPr>
              <w:ind w:left="0" w:firstLine="0"/>
              <w:jc w:val="center"/>
              <w:rPr>
                <w:rFonts w:cs="Times New Roman"/>
              </w:rPr>
            </w:pPr>
            <w:bookmarkStart w:id="0" w:name="_Hlk212990553"/>
            <w:r w:rsidRPr="00CD3C73">
              <w:rPr>
                <w:rFonts w:cs="Times New Roman"/>
              </w:rPr>
              <w:t>Наименование товара / ОКПД2</w:t>
            </w:r>
          </w:p>
        </w:tc>
        <w:tc>
          <w:tcPr>
            <w:tcW w:w="1996" w:type="dxa"/>
          </w:tcPr>
          <w:p w14:paraId="576CC9FC" w14:textId="77777777" w:rsidR="0084611A" w:rsidRPr="00CD3C73" w:rsidRDefault="0084611A" w:rsidP="0084611A">
            <w:pPr>
              <w:ind w:left="0" w:firstLine="0"/>
              <w:jc w:val="center"/>
              <w:rPr>
                <w:rFonts w:cs="Times New Roman"/>
              </w:rPr>
            </w:pPr>
            <w:r w:rsidRPr="00CD3C73">
              <w:rPr>
                <w:rFonts w:cs="Times New Roman"/>
              </w:rPr>
              <w:t>Наименование характеристики</w:t>
            </w:r>
          </w:p>
        </w:tc>
        <w:tc>
          <w:tcPr>
            <w:tcW w:w="1842" w:type="dxa"/>
          </w:tcPr>
          <w:p w14:paraId="038DAB3B" w14:textId="77777777" w:rsidR="0084611A" w:rsidRPr="00CD3C73" w:rsidRDefault="0084611A" w:rsidP="0084611A">
            <w:pPr>
              <w:ind w:left="0" w:firstLine="0"/>
              <w:jc w:val="center"/>
              <w:rPr>
                <w:rFonts w:cs="Times New Roman"/>
              </w:rPr>
            </w:pPr>
            <w:r w:rsidRPr="00CD3C73">
              <w:rPr>
                <w:rFonts w:cs="Times New Roman"/>
              </w:rPr>
              <w:t>Значение характеристики</w:t>
            </w:r>
          </w:p>
        </w:tc>
        <w:tc>
          <w:tcPr>
            <w:tcW w:w="2835" w:type="dxa"/>
          </w:tcPr>
          <w:p w14:paraId="6CEEB260" w14:textId="77777777" w:rsidR="0084611A" w:rsidRPr="00CD3C73" w:rsidRDefault="0084611A" w:rsidP="0084611A">
            <w:pPr>
              <w:ind w:left="0" w:firstLine="0"/>
              <w:jc w:val="center"/>
              <w:rPr>
                <w:rFonts w:cs="Times New Roman"/>
              </w:rPr>
            </w:pPr>
            <w:r w:rsidRPr="00CD3C73">
              <w:rPr>
                <w:rFonts w:cs="Times New Roman"/>
              </w:rPr>
              <w:t>Инструкция по заполнению заявки</w:t>
            </w:r>
          </w:p>
        </w:tc>
        <w:tc>
          <w:tcPr>
            <w:tcW w:w="2115" w:type="dxa"/>
          </w:tcPr>
          <w:p w14:paraId="1C3DF2B4" w14:textId="50AEBCA1" w:rsidR="0084611A" w:rsidRPr="00CD3C73" w:rsidRDefault="00C55EE9" w:rsidP="0084611A">
            <w:pPr>
              <w:ind w:left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Максимальное количество, планируемое </w:t>
            </w:r>
            <w:proofErr w:type="gramStart"/>
            <w:r w:rsidR="001C3313">
              <w:rPr>
                <w:rFonts w:cs="Times New Roman"/>
              </w:rPr>
              <w:t>к заказу</w:t>
            </w:r>
            <w:proofErr w:type="gramEnd"/>
            <w:r w:rsidR="0084611A" w:rsidRPr="00CD3C73">
              <w:rPr>
                <w:rFonts w:cs="Times New Roman"/>
              </w:rPr>
              <w:t xml:space="preserve"> и единица измерения</w:t>
            </w:r>
          </w:p>
        </w:tc>
      </w:tr>
      <w:tr w:rsidR="0084611A" w:rsidRPr="00CD3C73" w14:paraId="54976745" w14:textId="77777777" w:rsidTr="00C55EE9">
        <w:trPr>
          <w:trHeight w:val="636"/>
        </w:trPr>
        <w:tc>
          <w:tcPr>
            <w:tcW w:w="1980" w:type="dxa"/>
            <w:vMerge w:val="restart"/>
          </w:tcPr>
          <w:p w14:paraId="5751DBEF" w14:textId="1ABC6B32" w:rsidR="0084611A" w:rsidRPr="00CD3C73" w:rsidRDefault="00C55EE9" w:rsidP="00C55EE9">
            <w:pPr>
              <w:ind w:left="0" w:right="-11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Баббит </w:t>
            </w:r>
            <w:r>
              <w:t>24</w:t>
            </w:r>
            <w:r w:rsidR="0084611A" w:rsidRPr="00EB1429">
              <w:rPr>
                <w:rFonts w:cs="Times New Roman"/>
              </w:rPr>
              <w:t>.45.30.390</w:t>
            </w:r>
          </w:p>
        </w:tc>
        <w:tc>
          <w:tcPr>
            <w:tcW w:w="1996" w:type="dxa"/>
          </w:tcPr>
          <w:p w14:paraId="7A6F3F81" w14:textId="77777777" w:rsidR="0084611A" w:rsidRPr="00CD3C73" w:rsidRDefault="0084611A" w:rsidP="001C3313">
            <w:pPr>
              <w:pStyle w:val="a4"/>
              <w:ind w:left="0" w:firstLine="0"/>
              <w:jc w:val="center"/>
              <w:rPr>
                <w:rFonts w:cs="Times New Roman"/>
                <w:color w:val="000000" w:themeColor="text1"/>
              </w:rPr>
            </w:pPr>
            <w:r w:rsidRPr="00CD3C73">
              <w:rPr>
                <w:rFonts w:cs="Times New Roman"/>
                <w:color w:val="000000" w:themeColor="text1"/>
              </w:rPr>
              <w:t xml:space="preserve">ГОСТ </w:t>
            </w:r>
            <w:r>
              <w:rPr>
                <w:rFonts w:cs="Times New Roman"/>
              </w:rPr>
              <w:t>1320-74</w:t>
            </w:r>
          </w:p>
        </w:tc>
        <w:tc>
          <w:tcPr>
            <w:tcW w:w="1842" w:type="dxa"/>
          </w:tcPr>
          <w:p w14:paraId="18E43658" w14:textId="77777777" w:rsidR="0084611A" w:rsidRPr="00CD3C73" w:rsidRDefault="0084611A" w:rsidP="001C3313">
            <w:pPr>
              <w:ind w:left="0" w:firstLine="0"/>
              <w:jc w:val="center"/>
              <w:rPr>
                <w:rFonts w:cs="Times New Roman"/>
              </w:rPr>
            </w:pPr>
            <w:r w:rsidRPr="00CD3C73">
              <w:rPr>
                <w:rFonts w:cs="Times New Roman"/>
              </w:rPr>
              <w:t>Соответствие</w:t>
            </w:r>
          </w:p>
        </w:tc>
        <w:tc>
          <w:tcPr>
            <w:tcW w:w="2835" w:type="dxa"/>
          </w:tcPr>
          <w:p w14:paraId="060598D3" w14:textId="77777777" w:rsidR="0084611A" w:rsidRPr="00CD3C73" w:rsidRDefault="0084611A" w:rsidP="001C3313">
            <w:pPr>
              <w:ind w:left="0" w:firstLine="0"/>
              <w:jc w:val="center"/>
              <w:rPr>
                <w:rFonts w:cs="Times New Roman"/>
              </w:rPr>
            </w:pPr>
            <w:r w:rsidRPr="00CD3C73">
              <w:rPr>
                <w:rFonts w:cs="Times New Roman"/>
                <w:color w:val="EE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115" w:type="dxa"/>
            <w:vMerge w:val="restart"/>
          </w:tcPr>
          <w:p w14:paraId="1FC49BBD" w14:textId="025F609F" w:rsidR="0084611A" w:rsidRPr="00CD3C73" w:rsidRDefault="00051656" w:rsidP="0084611A">
            <w:pPr>
              <w:ind w:left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1000</w:t>
            </w:r>
            <w:r w:rsidR="0084611A" w:rsidRPr="00CD3C73">
              <w:rPr>
                <w:rFonts w:cs="Times New Roman"/>
              </w:rPr>
              <w:t xml:space="preserve"> кг</w:t>
            </w:r>
          </w:p>
        </w:tc>
      </w:tr>
      <w:tr w:rsidR="0084611A" w:rsidRPr="00CD3C73" w14:paraId="392041D3" w14:textId="77777777" w:rsidTr="00C55EE9">
        <w:trPr>
          <w:trHeight w:val="876"/>
        </w:trPr>
        <w:tc>
          <w:tcPr>
            <w:tcW w:w="1980" w:type="dxa"/>
            <w:vMerge/>
          </w:tcPr>
          <w:p w14:paraId="4F619217" w14:textId="77777777" w:rsidR="0084611A" w:rsidRPr="00CD3C73" w:rsidRDefault="0084611A" w:rsidP="00C55EE9">
            <w:pPr>
              <w:jc w:val="center"/>
              <w:rPr>
                <w:rFonts w:cs="Times New Roman"/>
              </w:rPr>
            </w:pPr>
          </w:p>
        </w:tc>
        <w:tc>
          <w:tcPr>
            <w:tcW w:w="1996" w:type="dxa"/>
          </w:tcPr>
          <w:p w14:paraId="6D2E55E4" w14:textId="77777777" w:rsidR="0084611A" w:rsidRPr="00CD3C73" w:rsidRDefault="0084611A" w:rsidP="001C3313">
            <w:pPr>
              <w:pStyle w:val="a4"/>
              <w:ind w:left="0" w:firstLine="0"/>
              <w:jc w:val="center"/>
              <w:rPr>
                <w:rFonts w:cs="Times New Roman"/>
                <w:color w:val="000000" w:themeColor="text1"/>
              </w:rPr>
            </w:pPr>
            <w:r w:rsidRPr="00CD3C73">
              <w:rPr>
                <w:rFonts w:cs="Times New Roman"/>
              </w:rPr>
              <w:t>Тип, марка</w:t>
            </w:r>
          </w:p>
        </w:tc>
        <w:tc>
          <w:tcPr>
            <w:tcW w:w="1842" w:type="dxa"/>
          </w:tcPr>
          <w:p w14:paraId="25A20E5B" w14:textId="77777777" w:rsidR="0084611A" w:rsidRPr="00CD3C73" w:rsidRDefault="0084611A" w:rsidP="001C3313">
            <w:pPr>
              <w:ind w:left="0" w:firstLine="0"/>
              <w:jc w:val="center"/>
              <w:rPr>
                <w:rFonts w:cs="Times New Roman"/>
              </w:rPr>
            </w:pPr>
            <w:r w:rsidRPr="007F5C04">
              <w:rPr>
                <w:rFonts w:cs="Times New Roman"/>
              </w:rPr>
              <w:t>Б-83</w:t>
            </w:r>
          </w:p>
        </w:tc>
        <w:tc>
          <w:tcPr>
            <w:tcW w:w="2835" w:type="dxa"/>
          </w:tcPr>
          <w:p w14:paraId="550D7CB8" w14:textId="77777777" w:rsidR="0084611A" w:rsidRPr="00CD3C73" w:rsidRDefault="0084611A" w:rsidP="001C3313">
            <w:pPr>
              <w:ind w:left="0" w:firstLine="0"/>
              <w:jc w:val="center"/>
              <w:rPr>
                <w:rFonts w:cs="Times New Roman"/>
                <w:color w:val="EE0000"/>
              </w:rPr>
            </w:pPr>
            <w:r w:rsidRPr="00CD3C73">
              <w:rPr>
                <w:rFonts w:cs="Times New Roman"/>
                <w:color w:val="EE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115" w:type="dxa"/>
            <w:vMerge/>
          </w:tcPr>
          <w:p w14:paraId="01767983" w14:textId="77777777" w:rsidR="0084611A" w:rsidRPr="00CD3C73" w:rsidRDefault="0084611A" w:rsidP="0084611A">
            <w:pPr>
              <w:jc w:val="center"/>
              <w:rPr>
                <w:rFonts w:cs="Times New Roman"/>
              </w:rPr>
            </w:pPr>
          </w:p>
        </w:tc>
      </w:tr>
      <w:tr w:rsidR="0084611A" w:rsidRPr="00CD3C73" w14:paraId="16333A60" w14:textId="77777777" w:rsidTr="00C55EE9">
        <w:trPr>
          <w:trHeight w:val="876"/>
        </w:trPr>
        <w:tc>
          <w:tcPr>
            <w:tcW w:w="1980" w:type="dxa"/>
            <w:vMerge w:val="restart"/>
          </w:tcPr>
          <w:p w14:paraId="258A0E14" w14:textId="77777777" w:rsidR="0084611A" w:rsidRPr="00CD3C73" w:rsidRDefault="0084611A" w:rsidP="00C55EE9">
            <w:pPr>
              <w:ind w:left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Олово О2 </w:t>
            </w:r>
            <w:r w:rsidRPr="00CD3C73">
              <w:rPr>
                <w:rFonts w:cs="Times New Roman"/>
              </w:rPr>
              <w:t xml:space="preserve"> </w:t>
            </w:r>
            <w:r w:rsidRPr="00EB1429">
              <w:rPr>
                <w:rFonts w:ascii="Open Sans" w:hAnsi="Open Sans"/>
                <w:color w:val="000000"/>
                <w:sz w:val="21"/>
                <w:szCs w:val="21"/>
                <w:shd w:val="clear" w:color="auto" w:fill="EDEFF5"/>
              </w:rPr>
              <w:t xml:space="preserve"> </w:t>
            </w:r>
            <w:r w:rsidRPr="00EB1429">
              <w:rPr>
                <w:rFonts w:cs="Times New Roman"/>
              </w:rPr>
              <w:t>24.43.13</w:t>
            </w:r>
            <w:r>
              <w:rPr>
                <w:rFonts w:cs="Times New Roman"/>
              </w:rPr>
              <w:t>.000</w:t>
            </w:r>
          </w:p>
        </w:tc>
        <w:tc>
          <w:tcPr>
            <w:tcW w:w="1996" w:type="dxa"/>
          </w:tcPr>
          <w:p w14:paraId="3C4ACCB7" w14:textId="77777777" w:rsidR="0084611A" w:rsidRPr="00CD3C73" w:rsidRDefault="0084611A" w:rsidP="001C3313">
            <w:pPr>
              <w:pStyle w:val="a4"/>
              <w:ind w:left="0" w:firstLine="0"/>
              <w:jc w:val="center"/>
              <w:rPr>
                <w:rFonts w:cs="Times New Roman"/>
                <w:color w:val="000000" w:themeColor="text1"/>
              </w:rPr>
            </w:pPr>
            <w:r w:rsidRPr="00CD3C73">
              <w:rPr>
                <w:rFonts w:cs="Times New Roman"/>
                <w:color w:val="000000" w:themeColor="text1"/>
              </w:rPr>
              <w:t xml:space="preserve">ГОСТ </w:t>
            </w:r>
            <w:r>
              <w:rPr>
                <w:rFonts w:cs="Times New Roman"/>
              </w:rPr>
              <w:t>860-75</w:t>
            </w:r>
          </w:p>
        </w:tc>
        <w:tc>
          <w:tcPr>
            <w:tcW w:w="1842" w:type="dxa"/>
          </w:tcPr>
          <w:p w14:paraId="1C9C4BD8" w14:textId="77777777" w:rsidR="0084611A" w:rsidRPr="00CD3C73" w:rsidRDefault="0084611A" w:rsidP="001C3313">
            <w:pPr>
              <w:ind w:left="0" w:firstLine="0"/>
              <w:jc w:val="center"/>
              <w:rPr>
                <w:rFonts w:cs="Times New Roman"/>
              </w:rPr>
            </w:pPr>
            <w:r w:rsidRPr="00CD3C73">
              <w:rPr>
                <w:rFonts w:cs="Times New Roman"/>
              </w:rPr>
              <w:t>Соответствие</w:t>
            </w:r>
          </w:p>
        </w:tc>
        <w:tc>
          <w:tcPr>
            <w:tcW w:w="2835" w:type="dxa"/>
          </w:tcPr>
          <w:p w14:paraId="33165C43" w14:textId="77777777" w:rsidR="0084611A" w:rsidRPr="00CD3C73" w:rsidRDefault="0084611A" w:rsidP="001C3313">
            <w:pPr>
              <w:ind w:left="0" w:firstLine="0"/>
              <w:jc w:val="center"/>
              <w:rPr>
                <w:rFonts w:cs="Times New Roman"/>
                <w:color w:val="EE0000"/>
              </w:rPr>
            </w:pPr>
            <w:r w:rsidRPr="00CD3C73">
              <w:rPr>
                <w:rFonts w:cs="Times New Roman"/>
                <w:color w:val="EE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115" w:type="dxa"/>
            <w:vMerge w:val="restart"/>
          </w:tcPr>
          <w:p w14:paraId="7BDE320E" w14:textId="48F4CB13" w:rsidR="0084611A" w:rsidRPr="00CD3C73" w:rsidRDefault="00051656" w:rsidP="0084611A">
            <w:pPr>
              <w:ind w:left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  <w:r w:rsidR="0084611A" w:rsidRPr="00CD3C73">
              <w:rPr>
                <w:rFonts w:cs="Times New Roman"/>
              </w:rPr>
              <w:t xml:space="preserve"> кг </w:t>
            </w:r>
          </w:p>
        </w:tc>
      </w:tr>
      <w:tr w:rsidR="0084611A" w:rsidRPr="00CD3C73" w14:paraId="36754F43" w14:textId="77777777" w:rsidTr="00C55EE9">
        <w:trPr>
          <w:trHeight w:val="416"/>
        </w:trPr>
        <w:tc>
          <w:tcPr>
            <w:tcW w:w="1980" w:type="dxa"/>
            <w:vMerge/>
          </w:tcPr>
          <w:p w14:paraId="46532EF2" w14:textId="77777777" w:rsidR="0084611A" w:rsidRPr="00CD3C73" w:rsidRDefault="0084611A" w:rsidP="0084611A">
            <w:pPr>
              <w:rPr>
                <w:rFonts w:cs="Times New Roman"/>
              </w:rPr>
            </w:pPr>
          </w:p>
        </w:tc>
        <w:tc>
          <w:tcPr>
            <w:tcW w:w="1996" w:type="dxa"/>
          </w:tcPr>
          <w:p w14:paraId="003CCAFE" w14:textId="77777777" w:rsidR="0084611A" w:rsidRPr="00CD3C73" w:rsidRDefault="0084611A" w:rsidP="001C3313">
            <w:pPr>
              <w:pStyle w:val="a4"/>
              <w:ind w:left="0" w:firstLine="0"/>
              <w:jc w:val="center"/>
              <w:rPr>
                <w:rFonts w:cs="Times New Roman"/>
                <w:color w:val="000000" w:themeColor="text1"/>
              </w:rPr>
            </w:pPr>
            <w:r w:rsidRPr="00CD3C73">
              <w:rPr>
                <w:rFonts w:cs="Times New Roman"/>
              </w:rPr>
              <w:t>Тип, марка</w:t>
            </w:r>
          </w:p>
        </w:tc>
        <w:tc>
          <w:tcPr>
            <w:tcW w:w="1842" w:type="dxa"/>
          </w:tcPr>
          <w:p w14:paraId="374413EB" w14:textId="77777777" w:rsidR="0084611A" w:rsidRPr="00CD3C73" w:rsidRDefault="0084611A" w:rsidP="001C3313">
            <w:pPr>
              <w:ind w:left="0" w:firstLine="0"/>
              <w:jc w:val="center"/>
              <w:rPr>
                <w:rFonts w:cs="Times New Roman"/>
              </w:rPr>
            </w:pPr>
            <w:r w:rsidRPr="007F5C04">
              <w:rPr>
                <w:rFonts w:cs="Times New Roman"/>
              </w:rPr>
              <w:t>О2</w:t>
            </w:r>
          </w:p>
        </w:tc>
        <w:tc>
          <w:tcPr>
            <w:tcW w:w="2835" w:type="dxa"/>
          </w:tcPr>
          <w:p w14:paraId="49BCE734" w14:textId="77777777" w:rsidR="0084611A" w:rsidRPr="00CD3C73" w:rsidRDefault="0084611A" w:rsidP="001C3313">
            <w:pPr>
              <w:ind w:left="0" w:firstLine="0"/>
              <w:jc w:val="center"/>
              <w:rPr>
                <w:rFonts w:cs="Times New Roman"/>
                <w:color w:val="EE0000"/>
              </w:rPr>
            </w:pPr>
            <w:r w:rsidRPr="00CD3C73">
              <w:rPr>
                <w:rFonts w:cs="Times New Roman"/>
                <w:color w:val="EE000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115" w:type="dxa"/>
            <w:vMerge/>
          </w:tcPr>
          <w:p w14:paraId="6EFE8D08" w14:textId="77777777" w:rsidR="0084611A" w:rsidRPr="00CD3C73" w:rsidRDefault="0084611A" w:rsidP="0084611A">
            <w:pPr>
              <w:jc w:val="center"/>
              <w:rPr>
                <w:rFonts w:cs="Times New Roman"/>
              </w:rPr>
            </w:pPr>
          </w:p>
        </w:tc>
      </w:tr>
      <w:bookmarkEnd w:id="0"/>
    </w:tbl>
    <w:p w14:paraId="69C2B880" w14:textId="77777777" w:rsidR="005C48E7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C1858F" w14:textId="7CCA9749" w:rsidR="005C48E7" w:rsidRPr="00C201C5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1.2. Сведения о новизне</w:t>
      </w:r>
    </w:p>
    <w:p w14:paraId="031AD0BF" w14:textId="77777777" w:rsidR="005C48E7" w:rsidRPr="00C201C5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89E68F" w14:textId="4C7BC632" w:rsidR="005C48E7" w:rsidRPr="00C201C5" w:rsidRDefault="005C48E7" w:rsidP="005C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Поставляемый товар должен быть новым, не бывшим в употреблении, свободным от прав третьих лиц, не находится под арестом, в залоге и не являться предметом спора.</w:t>
      </w:r>
    </w:p>
    <w:p w14:paraId="436F5870" w14:textId="21A08639" w:rsidR="005C48E7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4973FF2A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2. ОБЛАСТЬ ПРИМЕНЕНИЯ</w:t>
      </w:r>
    </w:p>
    <w:p w14:paraId="0210D3F1" w14:textId="77777777" w:rsidR="005C48E7" w:rsidRPr="00CD03B1" w:rsidRDefault="005C48E7" w:rsidP="005C48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5AA957" w14:textId="7CF9E2D8" w:rsidR="005C48E7" w:rsidRPr="00C201C5" w:rsidRDefault="005C48E7" w:rsidP="005C48E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Наплавка подшипников скольжения</w:t>
      </w:r>
    </w:p>
    <w:p w14:paraId="1980845D" w14:textId="77777777" w:rsidR="005C48E7" w:rsidRPr="00C201C5" w:rsidRDefault="005C48E7" w:rsidP="005C48E7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1F4E98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3. УСЛОВИЯ ЭКСПЛУАТАЦИИ</w:t>
      </w:r>
    </w:p>
    <w:p w14:paraId="5716C47B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EC32CDF" w14:textId="758F12AE" w:rsidR="005C48E7" w:rsidRPr="00C201C5" w:rsidRDefault="00440EFF" w:rsidP="00A6543E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Тяжелые горно-геологические условия.</w:t>
      </w:r>
    </w:p>
    <w:p w14:paraId="0CCCA3DC" w14:textId="58B95066" w:rsidR="00440EFF" w:rsidRPr="00C201C5" w:rsidRDefault="00440EFF" w:rsidP="00A6543E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Стойкость к воздействию климатических условий: повышенная влажность, агрессивная среда.</w:t>
      </w:r>
    </w:p>
    <w:p w14:paraId="01CED28A" w14:textId="35E948B7" w:rsidR="00440EFF" w:rsidRPr="00C201C5" w:rsidRDefault="00440EFF" w:rsidP="00A6543E">
      <w:pPr>
        <w:pStyle w:val="a6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Стойкость к воздействию механических нагрузок: вибрация, удары, скручивания и др.</w:t>
      </w:r>
    </w:p>
    <w:p w14:paraId="51975C56" w14:textId="77777777" w:rsidR="00440EFF" w:rsidRPr="00440EFF" w:rsidRDefault="00440EFF" w:rsidP="00440EFF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9D480C" w14:textId="10B006DF" w:rsidR="005C48E7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4. ТЕХНИЧЕСКИЕ ТРЕБОВАНИЯ</w:t>
      </w:r>
    </w:p>
    <w:p w14:paraId="4C044B97" w14:textId="77777777" w:rsidR="00C201C5" w:rsidRPr="00CD03B1" w:rsidRDefault="00C201C5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57711B" w14:textId="1460047D" w:rsidR="00C201C5" w:rsidRP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Подраздел 4.1. Технические, функциональные и качественные характеристики (потребительские свойства)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</w:t>
      </w: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овара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1B9AD61A" w14:textId="77777777" w:rsidR="00C201C5" w:rsidRP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Баббит Б-83 согласно ГОСТ 1320-74 </w:t>
      </w:r>
    </w:p>
    <w:p w14:paraId="1CE1B074" w14:textId="2015A848" w:rsidR="005C48E7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Олово О2 согласно ГОСТ 860-75</w:t>
      </w:r>
    </w:p>
    <w:p w14:paraId="79E58A59" w14:textId="77777777" w:rsidR="00C201C5" w:rsidRDefault="00C201C5" w:rsidP="00C201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5866AD0" w14:textId="508601AC" w:rsidR="00C201C5" w:rsidRPr="00A6543E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Подраздел 4.2. Требования к электропитанию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</w:t>
      </w:r>
      <w:r w:rsidR="00A6543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6543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Не требуется</w:t>
      </w:r>
    </w:p>
    <w:p w14:paraId="20BC98A3" w14:textId="77777777" w:rsidR="00C201C5" w:rsidRP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5EE0A99" w14:textId="3C301A67" w:rsidR="00C201C5" w:rsidRP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Подраздел 4.3. Требования по энергопотреблению, энергосбережению и энергоэффективности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</w:t>
      </w:r>
      <w:r w:rsidRPr="00A6543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Не требуется</w:t>
      </w:r>
    </w:p>
    <w:p w14:paraId="28196753" w14:textId="77777777" w:rsidR="00C201C5" w:rsidRP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19DA986" w14:textId="1C71C6E0" w:rsidR="00C201C5" w:rsidRP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Подраздел 4.4. Требования к надежности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487D79BB" w14:textId="77777777" w:rsidR="00C201C5" w:rsidRP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Баббит Б-83 согласно ГОСТ 1320-74 </w:t>
      </w:r>
    </w:p>
    <w:p w14:paraId="10B3E51C" w14:textId="77777777" w:rsidR="00C201C5" w:rsidRP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Олово О2 согласно ГОСТ 860-75</w:t>
      </w:r>
    </w:p>
    <w:p w14:paraId="67406ABF" w14:textId="77777777" w:rsid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F0D0196" w14:textId="77777777" w:rsid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Подраздел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4.5.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составным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частям,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исходным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14:paraId="60692568" w14:textId="769A914B" w:rsidR="00C201C5" w:rsidRP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</w:t>
      </w: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ксплуатационн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ым</w:t>
      </w: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материалам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3CCCF680" w14:textId="77777777" w:rsidR="00C201C5" w:rsidRP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Баббит Б-83 согласно ГОСТ 1320-74 </w:t>
      </w:r>
    </w:p>
    <w:p w14:paraId="1E195FAC" w14:textId="77777777" w:rsidR="00C201C5" w:rsidRP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Олово О2 согласно ГОСТ 860-75</w:t>
      </w:r>
    </w:p>
    <w:p w14:paraId="76F014B2" w14:textId="77777777" w:rsid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E7814C9" w14:textId="4A358C3C" w:rsidR="00C201C5" w:rsidRP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Подраздел 4.6. Требования к маркировке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6FC251E9" w14:textId="77777777" w:rsidR="00C201C5" w:rsidRP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Баббит Б-83 согласно ГОСТ 1320-74 </w:t>
      </w:r>
    </w:p>
    <w:p w14:paraId="0CCD5142" w14:textId="77777777" w:rsidR="00C201C5" w:rsidRP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Олово О2 согласно ГОСТ 860-75</w:t>
      </w:r>
    </w:p>
    <w:p w14:paraId="665289C6" w14:textId="77777777" w:rsid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BB2FCF6" w14:textId="077C64D9" w:rsidR="00C201C5" w:rsidRPr="00C201C5" w:rsidRDefault="00C201C5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01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Подраздел 4.7. Требования к упаковке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p w14:paraId="62EEE693" w14:textId="3DA4D257" w:rsidR="00C201C5" w:rsidRPr="00C201C5" w:rsidRDefault="00B57C00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1" w:name="_Hlk215038999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Согласно схеме строповки</w:t>
      </w:r>
    </w:p>
    <w:bookmarkEnd w:id="1"/>
    <w:p w14:paraId="27C35B4C" w14:textId="77777777" w:rsidR="00C201C5" w:rsidRPr="00C201C5" w:rsidRDefault="00C201C5" w:rsidP="00C201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6988B8A" w14:textId="77777777" w:rsidR="00440EFF" w:rsidRDefault="00440EFF" w:rsidP="00440E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14:paraId="7BCE576C" w14:textId="71D86B48" w:rsidR="005C48E7" w:rsidRPr="00CD03B1" w:rsidRDefault="005C48E7" w:rsidP="00440E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5. ТРЕБОВАНИЯ ПО ПРАВИЛАМ СДАЧИ И ПРИЕМКИ</w:t>
      </w:r>
    </w:p>
    <w:p w14:paraId="35FCCFD6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7A4427" w14:textId="77777777" w:rsidR="00A6543E" w:rsidRPr="00A6543E" w:rsidRDefault="00A6543E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5.1. Порядок сдачи и приемки</w:t>
      </w:r>
    </w:p>
    <w:p w14:paraId="06957931" w14:textId="3FEE86F0" w:rsidR="00A6543E" w:rsidRDefault="00A6543E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проекту договора.</w:t>
      </w:r>
    </w:p>
    <w:p w14:paraId="3CBB762F" w14:textId="77777777" w:rsidR="00A6543E" w:rsidRPr="00A6543E" w:rsidRDefault="00A6543E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570B5E" w14:textId="77777777" w:rsidR="00A6543E" w:rsidRPr="00A6543E" w:rsidRDefault="00A6543E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 5.2. Требования по передаче заказчику технических и иных документов при поставке Товара</w:t>
      </w:r>
    </w:p>
    <w:p w14:paraId="66C8C386" w14:textId="15066771" w:rsidR="005C48E7" w:rsidRDefault="00A6543E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проекту договора.</w:t>
      </w:r>
    </w:p>
    <w:p w14:paraId="31BB12FF" w14:textId="77777777" w:rsidR="00A6543E" w:rsidRPr="00CD03B1" w:rsidRDefault="00A6543E" w:rsidP="00A6543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01E13E" w14:textId="3236E443" w:rsidR="005C48E7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6. ТРЕБОВАНИЯ К ТРАНСПОРТИРОВАНИЮ</w:t>
      </w:r>
    </w:p>
    <w:p w14:paraId="7EDFA392" w14:textId="77777777" w:rsidR="00A6543E" w:rsidRDefault="00A6543E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DE5CCB" w14:textId="77777777" w:rsidR="00A6543E" w:rsidRPr="00A6543E" w:rsidRDefault="00A6543E" w:rsidP="00A6543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Поставляемый товар должен быть </w:t>
      </w:r>
      <w:proofErr w:type="spellStart"/>
      <w:r w:rsidRPr="00A65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затарен</w:t>
      </w:r>
      <w:proofErr w:type="spellEnd"/>
      <w:r w:rsidRPr="00A65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(или) упакован обычным для такого товара способом, а при отсутствии такового способом, обеспечивающим сохранность товаров такого рода при обычных условиях хранения и транспортирования. Упаковка должна иметь наружную маркировку (транспортную, отправительскую, защитную,</w:t>
      </w:r>
    </w:p>
    <w:p w14:paraId="219AC2E5" w14:textId="77777777" w:rsidR="00A6543E" w:rsidRPr="00A6543E" w:rsidRDefault="00A6543E" w:rsidP="00A6543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Упаковочные ярлыки, пломбы).</w:t>
      </w:r>
    </w:p>
    <w:p w14:paraId="4BB6F4E9" w14:textId="49339B4A" w:rsidR="00A6543E" w:rsidRPr="00A6543E" w:rsidRDefault="00A6543E" w:rsidP="00A6543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 w:rsidRPr="00A65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Доставка до адреса заказчика.</w:t>
      </w:r>
    </w:p>
    <w:p w14:paraId="462AE123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45F042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C9FA46" w14:textId="77777777" w:rsidR="005C48E7" w:rsidRDefault="005C48E7" w:rsidP="00C201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930502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7. ТРЕБОВАНИЯ К ХРАНЕНИЮ</w:t>
      </w:r>
    </w:p>
    <w:p w14:paraId="2133CC56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699FDA" w14:textId="77777777" w:rsidR="00A6543E" w:rsidRPr="00A6543E" w:rsidRDefault="00A6543E" w:rsidP="00A6543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Не требуется </w:t>
      </w:r>
    </w:p>
    <w:p w14:paraId="7F1C946F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77572C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8. ТРЕБОВАНИЯ К ОБЪЕМУ И/ИЛИ СРОКУ ПРЕДОСТАВЛЕНИЯ ГАРАНТИЙ</w:t>
      </w:r>
    </w:p>
    <w:p w14:paraId="2B57D561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F0A82E" w14:textId="77777777" w:rsidR="00A6543E" w:rsidRPr="00A6543E" w:rsidRDefault="00A6543E" w:rsidP="00A6543E">
      <w:pPr>
        <w:tabs>
          <w:tab w:val="left" w:pos="284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Гарантированный срок на товар должен составлять не менее 6 месяцев с момента подписания документов о приемке.</w:t>
      </w:r>
    </w:p>
    <w:p w14:paraId="663B7DAC" w14:textId="77777777" w:rsidR="005C48E7" w:rsidRPr="00A6543E" w:rsidRDefault="005C48E7" w:rsidP="00A6543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</w:p>
    <w:p w14:paraId="13511EE8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9. ТРЕБОВАНИЯ К ОБСЛУЖИВАНИЮ</w:t>
      </w:r>
    </w:p>
    <w:p w14:paraId="2A1B6194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F6ACC7" w14:textId="77777777" w:rsidR="00A6543E" w:rsidRPr="00A6543E" w:rsidRDefault="00A6543E" w:rsidP="00A654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требуется.</w:t>
      </w:r>
    </w:p>
    <w:p w14:paraId="110F9ABC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AFCFE7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10. ЭКОЛОГИЧЕСКИЕ ТРЕБОВАНИЯ</w:t>
      </w:r>
    </w:p>
    <w:p w14:paraId="59C78DD5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C9B474" w14:textId="77777777" w:rsidR="00A6543E" w:rsidRPr="00A6543E" w:rsidRDefault="00A6543E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Товар должен быть безопасным для жизни, здоровья, имущества потребителя и окружающей среды при обычных условиях эксплуатации, хранения, транспортировки и утилизации.</w:t>
      </w:r>
    </w:p>
    <w:p w14:paraId="7150331E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C608A6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11. ТРЕБОВАНИЯ ПО БЕЗОПАСНОСТИ</w:t>
      </w:r>
    </w:p>
    <w:p w14:paraId="4446A0CC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989C97" w14:textId="77777777" w:rsidR="00A6543E" w:rsidRPr="00A6543E" w:rsidRDefault="00A6543E" w:rsidP="00A6543E">
      <w:pPr>
        <w:tabs>
          <w:tab w:val="left" w:pos="284"/>
          <w:tab w:val="center" w:pos="4677"/>
          <w:tab w:val="right" w:pos="9355"/>
        </w:tabs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требуется.</w:t>
      </w:r>
    </w:p>
    <w:p w14:paraId="1DE71D8A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64EF8E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12. ТРЕБОВАНИЯ К КАЧЕСТВУ</w:t>
      </w:r>
    </w:p>
    <w:p w14:paraId="2946EBCF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B88104" w14:textId="77777777" w:rsidR="00A6543E" w:rsidRPr="00A6543E" w:rsidRDefault="00A6543E" w:rsidP="00A6543E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Поставленный товар должен быть новым товаром (товар,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техническим заданием.</w:t>
      </w:r>
    </w:p>
    <w:p w14:paraId="1B00A752" w14:textId="752A8F87" w:rsidR="005C48E7" w:rsidRDefault="00A6543E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Поставщик гарантирует, что металлопрокат, отвечают заявленным требованиям данного технического задания, ГОСТ 1320-74 и ГОСТ 860-75.</w:t>
      </w:r>
    </w:p>
    <w:p w14:paraId="5650CF39" w14:textId="77777777" w:rsidR="00A6543E" w:rsidRPr="00A6543E" w:rsidRDefault="00A6543E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</w:p>
    <w:p w14:paraId="031FB53B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13. ДОПОЛНИТЕЛЬНЫЕ (ИНЫЕ) ТРЕБОВАНИЯ</w:t>
      </w:r>
    </w:p>
    <w:p w14:paraId="72785400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89A6F9" w14:textId="77777777" w:rsidR="00A6543E" w:rsidRPr="00A6543E" w:rsidRDefault="00A6543E" w:rsidP="00A654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 требуется</w:t>
      </w:r>
    </w:p>
    <w:p w14:paraId="7286ED37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474919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14. ТРЕБОВАНИЯ К КОЛИЧЕСТВУ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МЕСТУ</w:t>
      </w: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СРОКУ (ПЕРИОДИЧНОСТИ) ПОСТАВКИ</w:t>
      </w:r>
    </w:p>
    <w:p w14:paraId="72CC1022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839A06" w14:textId="77D17503" w:rsidR="00A6543E" w:rsidRPr="00A6543E" w:rsidRDefault="00A6543E" w:rsidP="00A6543E">
      <w:pPr>
        <w:tabs>
          <w:tab w:val="left" w:pos="284"/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3E">
        <w:rPr>
          <w:rFonts w:ascii="Times New Roman" w:hAnsi="Times New Roman" w:cs="Times New Roman"/>
          <w:sz w:val="28"/>
          <w:szCs w:val="28"/>
        </w:rPr>
        <w:t>Баббит Б-83 с</w:t>
      </w:r>
      <w:r w:rsidRPr="00A65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огласно ГОСТ 1320-74 </w:t>
      </w:r>
      <w:r w:rsidR="00D06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426D08" w:rsidRPr="00426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1000 </w:t>
      </w:r>
      <w:r w:rsidR="00D06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кг.</w:t>
      </w:r>
    </w:p>
    <w:p w14:paraId="2DB8A86E" w14:textId="56515D57" w:rsidR="00A6543E" w:rsidRPr="00A6543E" w:rsidRDefault="00A6543E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Олово О2 </w:t>
      </w:r>
      <w:r w:rsidRPr="00A6543E">
        <w:rPr>
          <w:rFonts w:ascii="Times New Roman" w:hAnsi="Times New Roman" w:cs="Times New Roman"/>
          <w:sz w:val="28"/>
          <w:szCs w:val="28"/>
        </w:rPr>
        <w:t>с</w:t>
      </w:r>
      <w:r w:rsidRPr="00A65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огласно ГОСТ 860-75</w:t>
      </w:r>
      <w:r w:rsidR="00D06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426D08" w:rsidRPr="00426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 </w:t>
      </w:r>
      <w:bookmarkStart w:id="2" w:name="_GoBack"/>
      <w:bookmarkEnd w:id="2"/>
      <w:r w:rsidR="00D06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кг.</w:t>
      </w:r>
    </w:p>
    <w:p w14:paraId="20224C0B" w14:textId="77777777" w:rsidR="00A6543E" w:rsidRPr="00A6543E" w:rsidRDefault="00A6543E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Место доставки товара: </w:t>
      </w:r>
      <w:r w:rsidRPr="00A654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457020, Челябинская область, г. Пласт, шахта «Центральная», Склад.</w:t>
      </w:r>
    </w:p>
    <w:p w14:paraId="5ECC11CB" w14:textId="7724F1D0" w:rsidR="00A6543E" w:rsidRPr="00A6543E" w:rsidRDefault="00A6543E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6543E">
        <w:rPr>
          <w:rFonts w:ascii="Times New Roman" w:hAnsi="Times New Roman" w:cs="Times New Roman"/>
          <w:sz w:val="28"/>
          <w:szCs w:val="28"/>
        </w:rPr>
        <w:t xml:space="preserve">Условия и сроки (периоды) поставки товара: </w:t>
      </w:r>
      <w:r w:rsidR="00D0608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</w:t>
      </w:r>
      <w:r w:rsidRPr="00A6543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течении 10 рабочих дней с даты заключения договора.</w:t>
      </w:r>
    </w:p>
    <w:p w14:paraId="663A4BA4" w14:textId="77777777" w:rsidR="005C48E7" w:rsidRPr="00A6543E" w:rsidRDefault="005C48E7" w:rsidP="00A654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574B841" w14:textId="77777777" w:rsidR="005C48E7" w:rsidRPr="00CD03B1" w:rsidRDefault="005C48E7" w:rsidP="005C48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15. ТРЕБОВАНИЕ К ФОРМЕ ПРЕДСТАВЛЯЕМОЙ ИНФОРМАЦИИ</w:t>
      </w:r>
    </w:p>
    <w:p w14:paraId="49CD821C" w14:textId="77777777" w:rsidR="005C48E7" w:rsidRPr="00CD03B1" w:rsidRDefault="005C48E7" w:rsidP="005C48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344E0D" w14:textId="23ECAC63" w:rsidR="00A6543E" w:rsidRPr="00A6543E" w:rsidRDefault="00A6543E" w:rsidP="00A654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65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Поставленный товар должен иметь руководство (инструкцию) по эксплуатации на русском языке, технический (-</w:t>
      </w:r>
      <w:proofErr w:type="spellStart"/>
      <w:r w:rsidRPr="00A65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ие</w:t>
      </w:r>
      <w:proofErr w:type="spellEnd"/>
      <w:r w:rsidRPr="00A65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 паспорт (-а), сертификат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Pr="00A6543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ы) (если документы обязательны в соответствии с действующим законодательством РФ для данного вида товара) и в соответствии со статьей 456 ГК РФ.</w:t>
      </w:r>
    </w:p>
    <w:p w14:paraId="2937A0A4" w14:textId="77777777" w:rsidR="004A7A20" w:rsidRDefault="004A7A20" w:rsidP="004A7A2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  <w:t xml:space="preserve"> </w:t>
      </w:r>
    </w:p>
    <w:p w14:paraId="36ED9AD4" w14:textId="34C94A64" w:rsidR="004A7A20" w:rsidRPr="00CD03B1" w:rsidRDefault="004A7A20" w:rsidP="004A7A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16. ПЕРЕЧЕНЬ ПРИНЯТЫХ СОКРАЩЕНИЙ</w:t>
      </w:r>
    </w:p>
    <w:p w14:paraId="545991D4" w14:textId="77777777" w:rsidR="004A7A20" w:rsidRPr="00CD03B1" w:rsidRDefault="004A7A20" w:rsidP="004A7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410"/>
        <w:gridCol w:w="6124"/>
      </w:tblGrid>
      <w:tr w:rsidR="004A7A20" w:rsidRPr="00CD03B1" w14:paraId="6DC69E49" w14:textId="77777777" w:rsidTr="00A32831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518E" w14:textId="77777777" w:rsidR="004A7A20" w:rsidRPr="00CD03B1" w:rsidRDefault="004A7A20" w:rsidP="00A32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5867" w14:textId="77777777" w:rsidR="004A7A20" w:rsidRPr="00CD03B1" w:rsidRDefault="004A7A20" w:rsidP="00A32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Сокращение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3A83" w14:textId="77777777" w:rsidR="004A7A20" w:rsidRPr="00CD03B1" w:rsidRDefault="004A7A20" w:rsidP="00A32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Расшифровка сокращения</w:t>
            </w:r>
          </w:p>
        </w:tc>
      </w:tr>
      <w:tr w:rsidR="004A7A20" w:rsidRPr="00CD03B1" w14:paraId="18BB9B4A" w14:textId="77777777" w:rsidTr="00A32831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34988" w14:textId="77777777" w:rsidR="004A7A20" w:rsidRPr="00CD03B1" w:rsidRDefault="004A7A20" w:rsidP="00A32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DFB7" w14:textId="35F666F4" w:rsidR="004A7A20" w:rsidRPr="00CD03B1" w:rsidRDefault="004A7A20" w:rsidP="00A32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4C51" w14:textId="48D88092" w:rsidR="004A7A20" w:rsidRPr="00CD03B1" w:rsidRDefault="004A7A20" w:rsidP="00A32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14:paraId="704133E1" w14:textId="77777777" w:rsidR="004A7A20" w:rsidRPr="00CD03B1" w:rsidRDefault="004A7A20" w:rsidP="004A7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704251" w14:textId="77777777" w:rsidR="004A7A20" w:rsidRPr="00CD03B1" w:rsidRDefault="004A7A20" w:rsidP="004A7A2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0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17. ПЕРЕЧЕНЬ ПРИЛОЖЕНИЙ</w:t>
      </w:r>
    </w:p>
    <w:p w14:paraId="3DACCF67" w14:textId="77777777" w:rsidR="004A7A20" w:rsidRPr="00CD03B1" w:rsidRDefault="004A7A20" w:rsidP="004A7A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7120"/>
        <w:gridCol w:w="1417"/>
      </w:tblGrid>
      <w:tr w:rsidR="004A7A20" w:rsidRPr="00C805EA" w14:paraId="3646F8E9" w14:textId="77777777" w:rsidTr="00A32831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822E" w14:textId="77777777" w:rsidR="004A7A20" w:rsidRPr="00CD03B1" w:rsidRDefault="004A7A20" w:rsidP="00A32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D76F" w14:textId="77777777" w:rsidR="004A7A20" w:rsidRPr="00CD03B1" w:rsidRDefault="004A7A20" w:rsidP="00A32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840E" w14:textId="77777777" w:rsidR="004A7A20" w:rsidRPr="00C805EA" w:rsidRDefault="004A7A20" w:rsidP="00A32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0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листов</w:t>
            </w:r>
          </w:p>
        </w:tc>
      </w:tr>
      <w:tr w:rsidR="004A7A20" w:rsidRPr="00C805EA" w14:paraId="3A0A19BF" w14:textId="77777777" w:rsidTr="00A32831">
        <w:trPr>
          <w:trHeight w:val="3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C4BB" w14:textId="3382CCF1" w:rsidR="004A7A20" w:rsidRPr="00C805EA" w:rsidRDefault="004A7A20" w:rsidP="00A32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1BB8" w14:textId="72CD23D0" w:rsidR="004A7A20" w:rsidRPr="00C805EA" w:rsidRDefault="004A7A20" w:rsidP="00A32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16E4" w14:textId="77777777" w:rsidR="004A7A20" w:rsidRPr="00C805EA" w:rsidRDefault="004A7A20" w:rsidP="00A32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08A83F6" w14:textId="77777777" w:rsidR="004A7A20" w:rsidRDefault="004A7A20" w:rsidP="004A7A20">
      <w:pPr>
        <w:spacing w:after="0" w:line="240" w:lineRule="auto"/>
        <w:ind w:left="5103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4CF54A76" w14:textId="77777777" w:rsidR="004A7A20" w:rsidRDefault="004A7A20" w:rsidP="004A7A20">
      <w:pPr>
        <w:spacing w:after="0" w:line="240" w:lineRule="auto"/>
        <w:ind w:left="5103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48190B81" w14:textId="79365F64" w:rsidR="005C48E7" w:rsidRPr="00A6543E" w:rsidRDefault="005C48E7" w:rsidP="00A6543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32"/>
          <w:szCs w:val="32"/>
          <w:lang w:eastAsia="ru-RU"/>
        </w:rPr>
      </w:pPr>
    </w:p>
    <w:sectPr w:rsidR="005C48E7" w:rsidRPr="00A6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A1A95"/>
    <w:multiLevelType w:val="hybridMultilevel"/>
    <w:tmpl w:val="57DAD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006"/>
    <w:multiLevelType w:val="hybridMultilevel"/>
    <w:tmpl w:val="D5C20F1E"/>
    <w:lvl w:ilvl="0" w:tplc="5E1483E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A2BC8"/>
    <w:multiLevelType w:val="hybridMultilevel"/>
    <w:tmpl w:val="9A0C5FCE"/>
    <w:lvl w:ilvl="0" w:tplc="5E1483EA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CA5298"/>
    <w:multiLevelType w:val="hybridMultilevel"/>
    <w:tmpl w:val="91A2847A"/>
    <w:lvl w:ilvl="0" w:tplc="5E1483EA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704ED7"/>
    <w:multiLevelType w:val="hybridMultilevel"/>
    <w:tmpl w:val="7FA8A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80080"/>
    <w:multiLevelType w:val="hybridMultilevel"/>
    <w:tmpl w:val="B68A5A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D1A1A44"/>
    <w:multiLevelType w:val="hybridMultilevel"/>
    <w:tmpl w:val="9B66054E"/>
    <w:lvl w:ilvl="0" w:tplc="5E1483EA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DE34D88"/>
    <w:multiLevelType w:val="hybridMultilevel"/>
    <w:tmpl w:val="444EC7D2"/>
    <w:lvl w:ilvl="0" w:tplc="5E1483E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37"/>
    <w:rsid w:val="0002385A"/>
    <w:rsid w:val="00044E59"/>
    <w:rsid w:val="00051656"/>
    <w:rsid w:val="000D7F82"/>
    <w:rsid w:val="0011212E"/>
    <w:rsid w:val="001C3313"/>
    <w:rsid w:val="00231EE7"/>
    <w:rsid w:val="002D17B4"/>
    <w:rsid w:val="002F5227"/>
    <w:rsid w:val="003642A2"/>
    <w:rsid w:val="00426D08"/>
    <w:rsid w:val="00440EFF"/>
    <w:rsid w:val="00491ED7"/>
    <w:rsid w:val="004A7A20"/>
    <w:rsid w:val="00543FEE"/>
    <w:rsid w:val="005B4319"/>
    <w:rsid w:val="005C48E7"/>
    <w:rsid w:val="005D10F5"/>
    <w:rsid w:val="006315C9"/>
    <w:rsid w:val="00704DF8"/>
    <w:rsid w:val="0084611A"/>
    <w:rsid w:val="00926120"/>
    <w:rsid w:val="00975B1A"/>
    <w:rsid w:val="009C20E4"/>
    <w:rsid w:val="00A6543E"/>
    <w:rsid w:val="00AC5037"/>
    <w:rsid w:val="00B57C00"/>
    <w:rsid w:val="00B646A9"/>
    <w:rsid w:val="00BB2418"/>
    <w:rsid w:val="00C201C5"/>
    <w:rsid w:val="00C32C01"/>
    <w:rsid w:val="00C37BF7"/>
    <w:rsid w:val="00C55EE9"/>
    <w:rsid w:val="00C56C82"/>
    <w:rsid w:val="00D06087"/>
    <w:rsid w:val="00D6180D"/>
    <w:rsid w:val="00D85A85"/>
    <w:rsid w:val="00DD044F"/>
    <w:rsid w:val="00E4503C"/>
    <w:rsid w:val="00FD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BCED8"/>
  <w15:chartTrackingRefBased/>
  <w15:docId w15:val="{F640E45F-2AEB-43CD-B58F-2181F6BD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611A"/>
  </w:style>
  <w:style w:type="paragraph" w:styleId="1">
    <w:name w:val="heading 1"/>
    <w:basedOn w:val="a"/>
    <w:next w:val="a"/>
    <w:link w:val="10"/>
    <w:uiPriority w:val="9"/>
    <w:qFormat/>
    <w:rsid w:val="008461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11A"/>
    <w:pPr>
      <w:spacing w:after="0" w:line="240" w:lineRule="auto"/>
      <w:ind w:left="714" w:hanging="357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basedOn w:val="1"/>
    <w:next w:val="a"/>
    <w:link w:val="H10"/>
    <w:qFormat/>
    <w:rsid w:val="0084611A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0"/>
    <w:link w:val="H1"/>
    <w:rsid w:val="0084611A"/>
    <w:rPr>
      <w:rFonts w:ascii="Times New Roman" w:eastAsiaTheme="majorEastAsia" w:hAnsi="Times New Roman" w:cstheme="majorBidi"/>
      <w:b/>
      <w:sz w:val="24"/>
      <w:szCs w:val="32"/>
      <w:lang w:val="en-US"/>
    </w:rPr>
  </w:style>
  <w:style w:type="paragraph" w:customStyle="1" w:styleId="a4">
    <w:name w:val="По сторонам"/>
    <w:basedOn w:val="a"/>
    <w:link w:val="a5"/>
    <w:qFormat/>
    <w:rsid w:val="0084611A"/>
    <w:pPr>
      <w:tabs>
        <w:tab w:val="right" w:pos="9923"/>
      </w:tabs>
      <w:spacing w:after="0" w:line="240" w:lineRule="auto"/>
    </w:pPr>
  </w:style>
  <w:style w:type="character" w:customStyle="1" w:styleId="a5">
    <w:name w:val="По сторонам Знак"/>
    <w:basedOn w:val="a0"/>
    <w:link w:val="a4"/>
    <w:rsid w:val="0084611A"/>
  </w:style>
  <w:style w:type="character" w:customStyle="1" w:styleId="10">
    <w:name w:val="Заголовок 1 Знак"/>
    <w:basedOn w:val="a0"/>
    <w:link w:val="1"/>
    <w:uiPriority w:val="9"/>
    <w:rsid w:val="008461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List Paragraph"/>
    <w:basedOn w:val="a"/>
    <w:uiPriority w:val="34"/>
    <w:qFormat/>
    <w:rsid w:val="005C4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Небосенко Марина Олеговна</dc:creator>
  <cp:keywords/>
  <dc:description/>
  <cp:lastModifiedBy>Федорцов Ярослав Игоревич</cp:lastModifiedBy>
  <cp:revision>36</cp:revision>
  <dcterms:created xsi:type="dcterms:W3CDTF">2025-11-25T09:39:00Z</dcterms:created>
  <dcterms:modified xsi:type="dcterms:W3CDTF">2026-05-13T07:30:00Z</dcterms:modified>
</cp:coreProperties>
</file>